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E8EF" w14:textId="06A1AE7B" w:rsidR="00F30E24" w:rsidRDefault="00C14A27" w:rsidP="00C14A2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40600878"/>
      <w:r w:rsidRPr="009B60A4">
        <w:rPr>
          <w:rFonts w:ascii="Times New Roman" w:hAnsi="Times New Roman" w:cs="Times New Roman"/>
          <w:b/>
          <w:bCs/>
          <w:sz w:val="36"/>
          <w:szCs w:val="36"/>
        </w:rPr>
        <w:t>PROCEDURY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     </w:t>
      </w:r>
      <w:r w:rsidRPr="00F355CA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organizacji </w:t>
      </w:r>
      <w:bookmarkEnd w:id="0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konsultacji dla uczniów klas VIII</w:t>
      </w:r>
    </w:p>
    <w:p w14:paraId="03AF58C3" w14:textId="78ECED87" w:rsidR="00C14A27" w:rsidRDefault="00C14A27" w:rsidP="00C14A27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ADE89A8" w14:textId="74689E38" w:rsidR="00BC3B9B" w:rsidRDefault="00BC3B9B" w:rsidP="00BC3B9B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Wychowawcy klas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VIII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poinformują rodziców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 możliwości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konsultacji ósmoklasistów z nauczycielem </w:t>
      </w: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i pozyskają informację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dotyczącą liczby uczniów, którzy potrzebują konsultacji z danym nauczycielem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14:paraId="6C8ACD17" w14:textId="4BC31F1B" w:rsidR="00BC3B9B" w:rsidRPr="00BC3B9B" w:rsidRDefault="00BC3B9B" w:rsidP="00BC3B9B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Rodzice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prześlą wychowawcom informację o potrzebie zorganizowania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konsultacji                  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formie komunikatu </w:t>
      </w: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TAK 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poprzez dziennik elektroniczny </w:t>
      </w: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Librus Synergia. </w:t>
      </w:r>
      <w:r w:rsidRPr="009B60A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Jeśli nie ma takiej potrzeby</w:t>
      </w:r>
      <w:r w:rsidRPr="009B60A4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rodzice nie przekazują żadnej informacji.</w:t>
      </w:r>
    </w:p>
    <w:p w14:paraId="2D375DF1" w14:textId="77777777" w:rsidR="00E32AB5" w:rsidRDefault="00C14A27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Dyrektor szkoły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wraz z wychowawcami klas VIII </w:t>
      </w:r>
      <w:r w:rsidRPr="00BC3B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ustali harmonogram konsultacji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indywidualnych i </w:t>
      </w:r>
      <w:r w:rsidR="00BC3B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grupowych i poda go do wiadomości nauczycieli, uczniów i rodziców.</w:t>
      </w:r>
    </w:p>
    <w:p w14:paraId="2722585C" w14:textId="3F263662" w:rsidR="001A6812" w:rsidRPr="001A6812" w:rsidRDefault="00BC3B9B" w:rsidP="001A6812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konsultacji z nauczycielem może uczestniczyć maksymalnie 12 uczniów.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Jednak 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zaleca się pracę indywidualną lub w małych grupach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stałym składzie</w:t>
      </w:r>
      <w:r w:rsidR="00E32AB5"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 stałej sali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                            Minimalna przestrzeń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prowadzenia zajęć dla dzieci i młodzieży w sali nie może być mniejsza niż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4 m2 na jednego uczestnika zajęć i nauczyciela prowadzącego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zajęcia.</w:t>
      </w:r>
      <w:r w:rsid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1A6812" w:rsidRP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Minimalna odległość</w:t>
      </w:r>
      <w:r w:rsid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między stolikami wynosi </w:t>
      </w:r>
      <w:r w:rsidR="001A6812" w:rsidRP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1,5</w:t>
      </w:r>
      <w:r w:rsidR="001042E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1A6812" w:rsidRP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m</w:t>
      </w:r>
      <w:r w:rsid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2B610325" w14:textId="4974F686" w:rsidR="001A6812" w:rsidRPr="00685095" w:rsidRDefault="001A6812" w:rsidP="001A6812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8509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Przed wejściem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na teren szkoły należy </w:t>
      </w:r>
      <w:r w:rsidRPr="0068509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zdezynfekować ręce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14:paraId="56E25010" w14:textId="6BA4878D" w:rsidR="00331004" w:rsidRDefault="00331004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Uczniowie wchodzą </w:t>
      </w:r>
      <w:r w:rsidRPr="003310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szkoły/biblioteki szkolnej/szatni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zaopatrzeni w środki ochrony osobistej </w:t>
      </w:r>
      <w:r w:rsidR="001A6812" w:rsidRP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(maski, przyłbice, rękawiczki)</w:t>
      </w:r>
      <w:r w:rsidR="001A681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pojedynczo</w:t>
      </w:r>
      <w:r w:rsidRPr="003310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 zachowaniem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2m dystansu społecznego.</w:t>
      </w:r>
    </w:p>
    <w:p w14:paraId="21F12D07" w14:textId="08E83564" w:rsidR="001A6812" w:rsidRDefault="001A6812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bibliotece szkolnej </w:t>
      </w:r>
      <w:r w:rsidRP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może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jednocześnie </w:t>
      </w:r>
      <w:r w:rsidRPr="001A681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przebywać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maksymalnie 2 uczniów. </w:t>
      </w:r>
    </w:p>
    <w:p w14:paraId="4F54EC4F" w14:textId="2E34EAF3" w:rsidR="001042E2" w:rsidRDefault="001042E2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Pracownicy biblioteki szkolnej zachowują dystans 1,5 m od siebie.</w:t>
      </w:r>
    </w:p>
    <w:p w14:paraId="65A2F2E1" w14:textId="4FE6B386" w:rsidR="00685095" w:rsidRDefault="00685095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Bibliotekarz wyznaczy stałe miejsce 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składowanie zwracanych książek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oznaczone datą, w której zostały przyjęte.</w:t>
      </w:r>
    </w:p>
    <w:p w14:paraId="6081FF8F" w14:textId="28977269" w:rsidR="00685095" w:rsidRDefault="00685095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Zwrócone książki </w:t>
      </w:r>
      <w:r w:rsidRPr="0068509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mogą być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ponownie wypożyczone po zdezynfekowaniu i upływie 24 godzin.</w:t>
      </w:r>
    </w:p>
    <w:p w14:paraId="550CEC6D" w14:textId="6357C0D2" w:rsidR="001042E2" w:rsidRPr="000358AF" w:rsidRDefault="001042E2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szatni w jednym boksie </w:t>
      </w:r>
      <w:r w:rsidRPr="00035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może </w:t>
      </w:r>
      <w:r w:rsidR="00035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jednocześnie </w:t>
      </w:r>
      <w:r w:rsidRPr="00035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przebywać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maksymalnie 2 uczniów</w:t>
      </w:r>
      <w:r w:rsidR="000358AF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. </w:t>
      </w:r>
      <w:r w:rsidR="000358AF" w:rsidRPr="000358A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Woźny jest odpowiedzialny za przestrzeganie zasad bezpieczeństwa wśród uczniów korzystających z szatni.</w:t>
      </w:r>
    </w:p>
    <w:p w14:paraId="54D345B0" w14:textId="7A77520E" w:rsidR="00C14A27" w:rsidRPr="00E32AB5" w:rsidRDefault="00C14A27" w:rsidP="00E32AB5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W zajęciach nie mogą uczestniczyć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dzieci i młodzież oraz kadra pedagogiczna,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którzy są 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objęci kwarantanną lub izolacją albo mają objawy choroby zakaźnej.</w:t>
      </w:r>
    </w:p>
    <w:p w14:paraId="48254E86" w14:textId="77777777" w:rsidR="00C14A27" w:rsidRPr="009B60A4" w:rsidRDefault="00C14A27" w:rsidP="00C14A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Nauczyciele i uczniowie </w:t>
      </w:r>
      <w:r w:rsidRPr="00E32AB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korzystają ze środków ochrony indywidualnej</w:t>
      </w:r>
      <w:r w:rsidRPr="00E32AB5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(maski, przyłbice, rękawiczki).</w:t>
      </w:r>
    </w:p>
    <w:p w14:paraId="5A423F7F" w14:textId="77777777" w:rsidR="00C14A27" w:rsidRPr="009B60A4" w:rsidRDefault="00C14A27" w:rsidP="00C14A27">
      <w:pPr>
        <w:pStyle w:val="Akapitzlist"/>
        <w:numPr>
          <w:ilvl w:val="0"/>
          <w:numId w:val="1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B60A4">
        <w:rPr>
          <w:rFonts w:ascii="Times New Roman" w:hAnsi="Times New Roman" w:cs="Times New Roman"/>
          <w:sz w:val="24"/>
          <w:szCs w:val="24"/>
        </w:rPr>
        <w:t>adr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0A4">
        <w:rPr>
          <w:rFonts w:ascii="Times New Roman" w:hAnsi="Times New Roman" w:cs="Times New Roman"/>
          <w:sz w:val="24"/>
          <w:szCs w:val="24"/>
        </w:rPr>
        <w:t xml:space="preserve"> pedagogiczn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B60A4">
        <w:rPr>
          <w:rFonts w:ascii="Times New Roman" w:hAnsi="Times New Roman" w:cs="Times New Roman"/>
          <w:sz w:val="24"/>
          <w:szCs w:val="24"/>
        </w:rPr>
        <w:t xml:space="preserve"> i niepedagogicz</w:t>
      </w:r>
      <w:r>
        <w:rPr>
          <w:rFonts w:ascii="Times New Roman" w:hAnsi="Times New Roman" w:cs="Times New Roman"/>
          <w:sz w:val="24"/>
          <w:szCs w:val="24"/>
        </w:rPr>
        <w:t>na promuje</w:t>
      </w:r>
      <w:r w:rsidRPr="009B60A4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B60A4">
        <w:rPr>
          <w:rFonts w:ascii="Times New Roman" w:hAnsi="Times New Roman" w:cs="Times New Roman"/>
          <w:sz w:val="24"/>
          <w:szCs w:val="24"/>
        </w:rPr>
        <w:t>:</w:t>
      </w:r>
    </w:p>
    <w:p w14:paraId="3A8ADCA7" w14:textId="77777777" w:rsidR="00C14A27" w:rsidRPr="009B60A4" w:rsidRDefault="00C14A27" w:rsidP="00C14A27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higieny rąk (mycie i dezynfekcja),</w:t>
      </w:r>
    </w:p>
    <w:p w14:paraId="7C3FD39F" w14:textId="77777777" w:rsidR="00C14A27" w:rsidRDefault="00C14A27" w:rsidP="00C14A27">
      <w:pPr>
        <w:pStyle w:val="punkty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higieny dróg oddechowych (</w:t>
      </w:r>
      <w:r w:rsidRPr="009B60A4">
        <w:rPr>
          <w:rFonts w:ascii="Times New Roman" w:eastAsia="Arial Unicode MS" w:hAnsi="Times New Roman" w:cs="Times New Roman"/>
        </w:rPr>
        <w:t>podczas kaszlu i kichania należy zakryć usta i nos zgiętym łokciem lub chusteczką, a następnie jak najszybciej wyrzucić chusteczkę do zamkniętego kosza i umyć ręce),</w:t>
      </w:r>
    </w:p>
    <w:p w14:paraId="37A67C9D" w14:textId="77777777" w:rsidR="00C14A27" w:rsidRPr="009B60A4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Kadra pedagogiczna </w:t>
      </w:r>
      <w:r w:rsidRPr="003D7889">
        <w:rPr>
          <w:rFonts w:ascii="Times New Roman" w:hAnsi="Times New Roman" w:cs="Times New Roman"/>
          <w:b/>
          <w:bCs/>
        </w:rPr>
        <w:t>stosuje środki ochrony osobistej</w:t>
      </w:r>
      <w:r w:rsidRPr="009B60A4">
        <w:rPr>
          <w:rFonts w:ascii="Times New Roman" w:hAnsi="Times New Roman" w:cs="Times New Roman"/>
        </w:rPr>
        <w:t xml:space="preserve"> (np. rękawicz</w:t>
      </w:r>
      <w:r>
        <w:rPr>
          <w:rFonts w:ascii="Times New Roman" w:hAnsi="Times New Roman" w:cs="Times New Roman"/>
        </w:rPr>
        <w:t>ki</w:t>
      </w:r>
      <w:r w:rsidRPr="009B60A4">
        <w:rPr>
          <w:rFonts w:ascii="Times New Roman" w:hAnsi="Times New Roman" w:cs="Times New Roman"/>
        </w:rPr>
        <w:t>, masecz</w:t>
      </w:r>
      <w:r>
        <w:rPr>
          <w:rFonts w:ascii="Times New Roman" w:hAnsi="Times New Roman" w:cs="Times New Roman"/>
        </w:rPr>
        <w:t>ki</w:t>
      </w:r>
      <w:r w:rsidRPr="009B60A4">
        <w:rPr>
          <w:rFonts w:ascii="Times New Roman" w:hAnsi="Times New Roman" w:cs="Times New Roman"/>
        </w:rPr>
        <w:t xml:space="preserve"> itp.) oraz </w:t>
      </w:r>
      <w:r w:rsidRPr="003D7889">
        <w:rPr>
          <w:rFonts w:ascii="Times New Roman" w:hAnsi="Times New Roman" w:cs="Times New Roman"/>
          <w:b/>
          <w:bCs/>
        </w:rPr>
        <w:t>myje i dezynfekuje ręce</w:t>
      </w:r>
      <w:r w:rsidRPr="009B60A4">
        <w:rPr>
          <w:rFonts w:ascii="Times New Roman" w:hAnsi="Times New Roman" w:cs="Times New Roman"/>
        </w:rPr>
        <w:t>, w tym szczególnie:</w:t>
      </w:r>
    </w:p>
    <w:p w14:paraId="090764A3" w14:textId="77777777" w:rsidR="00C14A27" w:rsidRPr="009B60A4" w:rsidRDefault="00C14A27" w:rsidP="00C14A27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 xml:space="preserve">przed i po kontakcie z dziećmi i młodzieżą, </w:t>
      </w:r>
    </w:p>
    <w:p w14:paraId="7BAC6D45" w14:textId="77777777" w:rsidR="00C14A27" w:rsidRPr="009B60A4" w:rsidRDefault="00C14A27" w:rsidP="00C14A27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po kontakcie z zanieczyszczonymi powierzchniami lub sprzętem,</w:t>
      </w:r>
    </w:p>
    <w:p w14:paraId="20E8E8C7" w14:textId="77777777" w:rsidR="00C14A27" w:rsidRPr="009B60A4" w:rsidRDefault="00C14A27" w:rsidP="00C14A27">
      <w:pPr>
        <w:pStyle w:val="punkty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9B60A4">
        <w:rPr>
          <w:rFonts w:ascii="Times New Roman" w:hAnsi="Times New Roman" w:cs="Times New Roman"/>
        </w:rPr>
        <w:t>po usunięciu środków ochrony osobistej,</w:t>
      </w:r>
    </w:p>
    <w:p w14:paraId="2236E5BF" w14:textId="77777777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Obowiązuje </w:t>
      </w:r>
      <w:r w:rsidRPr="003D7889">
        <w:rPr>
          <w:rFonts w:ascii="Times New Roman" w:hAnsi="Times New Roman" w:cs="Times New Roman"/>
          <w:b/>
          <w:bCs/>
        </w:rPr>
        <w:t>zakaz noszenia biżuterii</w:t>
      </w:r>
      <w:r>
        <w:rPr>
          <w:rFonts w:ascii="Times New Roman" w:hAnsi="Times New Roman" w:cs="Times New Roman"/>
        </w:rPr>
        <w:t xml:space="preserve"> </w:t>
      </w:r>
      <w:r w:rsidRPr="009B60A4">
        <w:rPr>
          <w:rFonts w:ascii="Times New Roman" w:hAnsi="Times New Roman" w:cs="Times New Roman"/>
        </w:rPr>
        <w:t>– na rękach poniżej łokcia nie można nosić żadnych pierścionków, zegarków, bransoletek, gdyż utrudniają one prawidłowe umycie, dezynfekcję rąk</w:t>
      </w:r>
      <w:r>
        <w:rPr>
          <w:rFonts w:ascii="Times New Roman" w:hAnsi="Times New Roman" w:cs="Times New Roman"/>
        </w:rPr>
        <w:t>.</w:t>
      </w:r>
    </w:p>
    <w:p w14:paraId="2F18A6DB" w14:textId="77777777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D78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sali lekcyjnej znajdują się </w:t>
      </w:r>
      <w:r w:rsidRPr="003D7889">
        <w:rPr>
          <w:rFonts w:ascii="Times New Roman" w:hAnsi="Times New Roman" w:cs="Times New Roman"/>
        </w:rPr>
        <w:t>środk</w:t>
      </w:r>
      <w:r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 czystości (mydło, ręczniki papierowe) oraz przy wejściu i w każdym pomieszczeniu wspólnego użytku środk</w:t>
      </w:r>
      <w:r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 do dezynfekcji</w:t>
      </w:r>
      <w:r>
        <w:rPr>
          <w:rFonts w:ascii="Times New Roman" w:hAnsi="Times New Roman" w:cs="Times New Roman"/>
        </w:rPr>
        <w:t>.</w:t>
      </w:r>
    </w:p>
    <w:p w14:paraId="5FC5EA8F" w14:textId="77777777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80C6D">
        <w:rPr>
          <w:rFonts w:ascii="Times New Roman" w:hAnsi="Times New Roman" w:cs="Times New Roman"/>
          <w:b/>
          <w:bCs/>
        </w:rPr>
        <w:t xml:space="preserve">Nauczyciel </w:t>
      </w:r>
      <w:r w:rsidRPr="00280C6D">
        <w:rPr>
          <w:rFonts w:ascii="Times New Roman" w:hAnsi="Times New Roman" w:cs="Times New Roman"/>
        </w:rPr>
        <w:t xml:space="preserve">prowadzący zajęcia </w:t>
      </w:r>
      <w:r w:rsidRPr="00280C6D">
        <w:rPr>
          <w:rFonts w:ascii="Times New Roman" w:hAnsi="Times New Roman" w:cs="Times New Roman"/>
          <w:b/>
          <w:bCs/>
        </w:rPr>
        <w:t>używa osłony ust i nosa</w:t>
      </w:r>
      <w:r w:rsidRPr="00280C6D">
        <w:rPr>
          <w:rFonts w:ascii="Times New Roman" w:hAnsi="Times New Roman" w:cs="Times New Roman"/>
        </w:rPr>
        <w:t xml:space="preserve"> oraz </w:t>
      </w:r>
      <w:r w:rsidRPr="00280C6D">
        <w:rPr>
          <w:rFonts w:ascii="Times New Roman" w:hAnsi="Times New Roman" w:cs="Times New Roman"/>
          <w:b/>
          <w:bCs/>
        </w:rPr>
        <w:t>informuje</w:t>
      </w:r>
      <w:r w:rsidRPr="00280C6D">
        <w:rPr>
          <w:rFonts w:ascii="Times New Roman" w:hAnsi="Times New Roman" w:cs="Times New Roman"/>
        </w:rPr>
        <w:t xml:space="preserve"> dzieci                                              i młodzieży o konieczności stosowania tego rozwiązania </w:t>
      </w:r>
      <w:r>
        <w:rPr>
          <w:rFonts w:ascii="Times New Roman" w:hAnsi="Times New Roman" w:cs="Times New Roman"/>
        </w:rPr>
        <w:t>oraz o</w:t>
      </w:r>
      <w:r w:rsidRPr="00F355CA">
        <w:rPr>
          <w:rFonts w:ascii="Times New Roman" w:hAnsi="Times New Roman" w:cs="Times New Roman"/>
          <w:b/>
          <w:bCs/>
        </w:rPr>
        <w:t xml:space="preserve"> unikaniu dotykania oczu, nosa i ust</w:t>
      </w:r>
      <w:r w:rsidRPr="00F355CA">
        <w:rPr>
          <w:rFonts w:ascii="Times New Roman" w:hAnsi="Times New Roman" w:cs="Times New Roman"/>
        </w:rPr>
        <w:t>.</w:t>
      </w:r>
    </w:p>
    <w:p w14:paraId="7809C59B" w14:textId="7B267D2C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D7889">
        <w:rPr>
          <w:rFonts w:ascii="Times New Roman" w:hAnsi="Times New Roman" w:cs="Times New Roman"/>
        </w:rPr>
        <w:t>użyte środki ochrony indywidualnej</w:t>
      </w:r>
      <w:r>
        <w:rPr>
          <w:rFonts w:ascii="Times New Roman" w:hAnsi="Times New Roman" w:cs="Times New Roman"/>
        </w:rPr>
        <w:t xml:space="preserve"> należy umieszczać </w:t>
      </w:r>
      <w:r w:rsidR="00E32AB5">
        <w:rPr>
          <w:rFonts w:ascii="Times New Roman" w:hAnsi="Times New Roman" w:cs="Times New Roman"/>
        </w:rPr>
        <w:t xml:space="preserve">w </w:t>
      </w:r>
      <w:r w:rsidRPr="009B60A4">
        <w:rPr>
          <w:rFonts w:ascii="Times New Roman" w:hAnsi="Times New Roman" w:cs="Times New Roman"/>
        </w:rPr>
        <w:t xml:space="preserve">specjalnie zamykanych </w:t>
      </w:r>
      <w:r>
        <w:rPr>
          <w:rFonts w:ascii="Times New Roman" w:hAnsi="Times New Roman" w:cs="Times New Roman"/>
        </w:rPr>
        <w:t xml:space="preserve">                            </w:t>
      </w:r>
      <w:r w:rsidRPr="009B60A4">
        <w:rPr>
          <w:rFonts w:ascii="Times New Roman" w:hAnsi="Times New Roman" w:cs="Times New Roman"/>
        </w:rPr>
        <w:t>i opisanych kosz</w:t>
      </w:r>
      <w:r>
        <w:rPr>
          <w:rFonts w:ascii="Times New Roman" w:hAnsi="Times New Roman" w:cs="Times New Roman"/>
        </w:rPr>
        <w:t>ach.</w:t>
      </w:r>
    </w:p>
    <w:p w14:paraId="29EEC272" w14:textId="77777777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Należy </w:t>
      </w:r>
      <w:r>
        <w:rPr>
          <w:rFonts w:ascii="Times New Roman" w:eastAsia="Arial Unicode MS" w:hAnsi="Times New Roman" w:cs="Times New Roman"/>
        </w:rPr>
        <w:t>w</w:t>
      </w:r>
      <w:r w:rsidRPr="003D7889">
        <w:rPr>
          <w:rFonts w:ascii="Times New Roman" w:eastAsia="Arial Unicode MS" w:hAnsi="Times New Roman" w:cs="Times New Roman"/>
        </w:rPr>
        <w:t>yrzuca</w:t>
      </w:r>
      <w:r>
        <w:rPr>
          <w:rFonts w:ascii="Times New Roman" w:eastAsia="Arial Unicode MS" w:hAnsi="Times New Roman" w:cs="Times New Roman"/>
        </w:rPr>
        <w:t>ć</w:t>
      </w:r>
      <w:r w:rsidRPr="003D7889">
        <w:rPr>
          <w:rFonts w:ascii="Times New Roman" w:eastAsia="Arial Unicode MS" w:hAnsi="Times New Roman" w:cs="Times New Roman"/>
        </w:rPr>
        <w:t xml:space="preserve"> zużyt</w:t>
      </w:r>
      <w:r>
        <w:rPr>
          <w:rFonts w:ascii="Times New Roman" w:eastAsia="Arial Unicode MS" w:hAnsi="Times New Roman" w:cs="Times New Roman"/>
        </w:rPr>
        <w:t>e</w:t>
      </w:r>
      <w:r w:rsidRPr="003D7889">
        <w:rPr>
          <w:rFonts w:ascii="Times New Roman" w:eastAsia="Arial Unicode MS" w:hAnsi="Times New Roman" w:cs="Times New Roman"/>
        </w:rPr>
        <w:t xml:space="preserve"> jednorazow</w:t>
      </w:r>
      <w:r>
        <w:rPr>
          <w:rFonts w:ascii="Times New Roman" w:eastAsia="Arial Unicode MS" w:hAnsi="Times New Roman" w:cs="Times New Roman"/>
        </w:rPr>
        <w:t>e</w:t>
      </w:r>
      <w:r w:rsidRPr="003D7889">
        <w:rPr>
          <w:rFonts w:ascii="Times New Roman" w:eastAsia="Arial Unicode MS" w:hAnsi="Times New Roman" w:cs="Times New Roman"/>
        </w:rPr>
        <w:t xml:space="preserve"> środk</w:t>
      </w:r>
      <w:r>
        <w:rPr>
          <w:rFonts w:ascii="Times New Roman" w:eastAsia="Arial Unicode MS" w:hAnsi="Times New Roman" w:cs="Times New Roman"/>
        </w:rPr>
        <w:t>i</w:t>
      </w:r>
      <w:r w:rsidRPr="003D7889">
        <w:rPr>
          <w:rFonts w:ascii="Times New Roman" w:eastAsia="Arial Unicode MS" w:hAnsi="Times New Roman" w:cs="Times New Roman"/>
        </w:rPr>
        <w:t xml:space="preserve"> ochrony osobistej do zamykanych, wyłożonych workiem foliowym koszy znajdujących się w łazienkach.</w:t>
      </w:r>
    </w:p>
    <w:p w14:paraId="47A6620F" w14:textId="77777777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D7889">
        <w:rPr>
          <w:rFonts w:ascii="Times New Roman" w:hAnsi="Times New Roman" w:cs="Times New Roman"/>
          <w:b/>
          <w:bCs/>
        </w:rPr>
        <w:t>Obowiązuje zakaz korzystania z telefonów podczas zajęć</w:t>
      </w:r>
      <w:r w:rsidRPr="003D7889">
        <w:rPr>
          <w:rFonts w:ascii="Times New Roman" w:hAnsi="Times New Roman" w:cs="Times New Roman"/>
        </w:rPr>
        <w:t>.</w:t>
      </w:r>
    </w:p>
    <w:p w14:paraId="550CC0B3" w14:textId="77777777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Nauczyciele zobowiązani są do informowania</w:t>
      </w:r>
      <w:r w:rsidRPr="003D7889">
        <w:rPr>
          <w:rFonts w:ascii="Times New Roman" w:hAnsi="Times New Roman" w:cs="Times New Roman"/>
        </w:rPr>
        <w:t xml:space="preserve"> dzieci i młodzieży, w sposób dostosowany do ich możliwości psychofizycznych, </w:t>
      </w:r>
      <w:r w:rsidRPr="006E4263">
        <w:rPr>
          <w:rFonts w:ascii="Times New Roman" w:hAnsi="Times New Roman" w:cs="Times New Roman"/>
          <w:b/>
          <w:bCs/>
        </w:rPr>
        <w:t>o ryzyku</w:t>
      </w:r>
      <w:r w:rsidRPr="003D7889">
        <w:rPr>
          <w:rFonts w:ascii="Times New Roman" w:hAnsi="Times New Roman" w:cs="Times New Roman"/>
        </w:rPr>
        <w:t>, jakie niesie ze sobą nieprzestrzeganie zasad higieny.</w:t>
      </w:r>
    </w:p>
    <w:p w14:paraId="65497867" w14:textId="77777777" w:rsidR="00C14A27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Pomieszczenia</w:t>
      </w:r>
      <w:r>
        <w:rPr>
          <w:rFonts w:ascii="Times New Roman" w:hAnsi="Times New Roman" w:cs="Times New Roman"/>
        </w:rPr>
        <w:t xml:space="preserve"> muszą być r</w:t>
      </w:r>
      <w:r w:rsidRPr="003D7889">
        <w:rPr>
          <w:rFonts w:ascii="Times New Roman" w:hAnsi="Times New Roman" w:cs="Times New Roman"/>
        </w:rPr>
        <w:t>egularn</w:t>
      </w:r>
      <w:r>
        <w:rPr>
          <w:rFonts w:ascii="Times New Roman" w:hAnsi="Times New Roman" w:cs="Times New Roman"/>
        </w:rPr>
        <w:t>i</w:t>
      </w:r>
      <w:r w:rsidRPr="003D7889">
        <w:rPr>
          <w:rFonts w:ascii="Times New Roman" w:hAnsi="Times New Roman" w:cs="Times New Roman"/>
        </w:rPr>
        <w:t xml:space="preserve">e </w:t>
      </w:r>
      <w:r w:rsidRPr="006E4263">
        <w:rPr>
          <w:rFonts w:ascii="Times New Roman" w:hAnsi="Times New Roman" w:cs="Times New Roman"/>
          <w:b/>
          <w:bCs/>
        </w:rPr>
        <w:t>wietrzone</w:t>
      </w:r>
      <w:r w:rsidRPr="003D7889">
        <w:rPr>
          <w:rFonts w:ascii="Times New Roman" w:hAnsi="Times New Roman" w:cs="Times New Roman"/>
        </w:rPr>
        <w:t>.</w:t>
      </w:r>
    </w:p>
    <w:p w14:paraId="4E9CFE67" w14:textId="77777777" w:rsidR="00C14A27" w:rsidRPr="000E547D" w:rsidRDefault="00C14A27" w:rsidP="00C14A27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Personel sprzątający zobowiązany jest do</w:t>
      </w:r>
      <w:r w:rsidRPr="000E547D">
        <w:rPr>
          <w:rFonts w:ascii="Times New Roman" w:hAnsi="Times New Roman" w:cs="Times New Roman"/>
        </w:rPr>
        <w:t>:</w:t>
      </w:r>
    </w:p>
    <w:p w14:paraId="77D8A056" w14:textId="77777777" w:rsidR="00C14A27" w:rsidRPr="006E4263" w:rsidRDefault="00C14A27" w:rsidP="00C14A27">
      <w:pPr>
        <w:pStyle w:val="punkty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/>
          <w:bCs/>
        </w:rPr>
      </w:pPr>
      <w:r w:rsidRPr="009B60A4">
        <w:rPr>
          <w:rFonts w:ascii="Times New Roman" w:hAnsi="Times New Roman" w:cs="Times New Roman"/>
        </w:rPr>
        <w:t>regularne</w:t>
      </w:r>
      <w:r>
        <w:rPr>
          <w:rFonts w:ascii="Times New Roman" w:hAnsi="Times New Roman" w:cs="Times New Roman"/>
        </w:rPr>
        <w:t>go</w:t>
      </w:r>
      <w:r w:rsidRPr="009B60A4">
        <w:rPr>
          <w:rFonts w:ascii="Times New Roman" w:hAnsi="Times New Roman" w:cs="Times New Roman"/>
        </w:rPr>
        <w:t xml:space="preserve"> </w:t>
      </w:r>
      <w:r w:rsidRPr="006E4263">
        <w:rPr>
          <w:rFonts w:ascii="Times New Roman" w:hAnsi="Times New Roman" w:cs="Times New Roman"/>
          <w:b/>
          <w:bCs/>
        </w:rPr>
        <w:t>czyszczenia</w:t>
      </w:r>
      <w:r w:rsidRPr="009B60A4">
        <w:rPr>
          <w:rFonts w:ascii="Times New Roman" w:hAnsi="Times New Roman" w:cs="Times New Roman"/>
        </w:rPr>
        <w:t xml:space="preserve"> powierzchni wspólnych, np.: </w:t>
      </w:r>
      <w:r w:rsidRPr="006E4263">
        <w:rPr>
          <w:rFonts w:ascii="Times New Roman" w:hAnsi="Times New Roman" w:cs="Times New Roman"/>
          <w:b/>
          <w:bCs/>
        </w:rPr>
        <w:t>klamek drzwi wejściowych, poręczy, blatów, oparć krzeseł, sprzętu do rehabilitacji</w:t>
      </w:r>
      <w:r>
        <w:rPr>
          <w:rFonts w:ascii="Times New Roman" w:hAnsi="Times New Roman" w:cs="Times New Roman"/>
          <w:b/>
          <w:bCs/>
        </w:rPr>
        <w:t>,</w:t>
      </w:r>
    </w:p>
    <w:p w14:paraId="07AF0D86" w14:textId="79CBFBF2" w:rsidR="00331004" w:rsidRPr="001042E2" w:rsidRDefault="00C14A27" w:rsidP="001042E2">
      <w:pPr>
        <w:pStyle w:val="punkty"/>
        <w:numPr>
          <w:ilvl w:val="0"/>
          <w:numId w:val="5"/>
        </w:numPr>
        <w:ind w:left="720"/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dezynfekowania</w:t>
      </w:r>
      <w:r w:rsidRPr="009B60A4">
        <w:rPr>
          <w:rFonts w:ascii="Times New Roman" w:hAnsi="Times New Roman" w:cs="Times New Roman"/>
        </w:rPr>
        <w:t xml:space="preserve"> powierzchni dotykowych, np.: </w:t>
      </w:r>
      <w:r w:rsidRPr="006E4263">
        <w:rPr>
          <w:rFonts w:ascii="Times New Roman" w:hAnsi="Times New Roman" w:cs="Times New Roman"/>
          <w:b/>
          <w:bCs/>
        </w:rPr>
        <w:t xml:space="preserve">biurek i stolików/ławek, klawiatur                           i myszek, włączników świateł </w:t>
      </w:r>
      <w:r>
        <w:rPr>
          <w:rFonts w:ascii="Times New Roman" w:hAnsi="Times New Roman" w:cs="Times New Roman"/>
        </w:rPr>
        <w:t>w szczególności</w:t>
      </w:r>
      <w:r w:rsidRPr="000E547D"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  <w:b/>
          <w:bCs/>
        </w:rPr>
        <w:t>po zakończeniu zajęć</w:t>
      </w:r>
      <w:r w:rsidRPr="000E547D">
        <w:rPr>
          <w:rFonts w:ascii="Times New Roman" w:hAnsi="Times New Roman" w:cs="Times New Roman"/>
        </w:rPr>
        <w:t xml:space="preserve"> przez uczestnika (w przypadku zajęć indywidualnych) lub grupę uczestników </w:t>
      </w:r>
      <w:r w:rsidRPr="000E547D">
        <w:rPr>
          <w:rFonts w:ascii="Times New Roman" w:hAnsi="Times New Roman" w:cs="Times New Roman"/>
          <w:b/>
          <w:bCs/>
        </w:rPr>
        <w:t>i przed rozpoczęciem zajęć</w:t>
      </w:r>
      <w:r w:rsidRPr="000E547D">
        <w:rPr>
          <w:rFonts w:ascii="Times New Roman" w:hAnsi="Times New Roman" w:cs="Times New Roman"/>
        </w:rPr>
        <w:t xml:space="preserve"> przez uczestnika lub drugą grupę uczestników.</w:t>
      </w:r>
    </w:p>
    <w:p w14:paraId="339510EB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</w:rPr>
        <w:t xml:space="preserve">W przypadku stwierdzenia podejrzenia zarażenia się wirusem przez uczestnika zajęć </w:t>
      </w:r>
      <w:r w:rsidRPr="000E547D">
        <w:rPr>
          <w:rFonts w:ascii="Times New Roman" w:hAnsi="Times New Roman" w:cs="Times New Roman"/>
          <w:b/>
          <w:bCs/>
        </w:rPr>
        <w:t>nauczyciel niezwłocznie izoluje w odrębnym pomieszczeniu t</w:t>
      </w:r>
      <w:r>
        <w:rPr>
          <w:rFonts w:ascii="Times New Roman" w:hAnsi="Times New Roman" w:cs="Times New Roman"/>
          <w:b/>
          <w:bCs/>
        </w:rPr>
        <w:t>ę</w:t>
      </w:r>
      <w:r w:rsidRPr="000E547D">
        <w:rPr>
          <w:rFonts w:ascii="Times New Roman" w:hAnsi="Times New Roman" w:cs="Times New Roman"/>
          <w:b/>
          <w:bCs/>
        </w:rPr>
        <w:t xml:space="preserve"> osob</w:t>
      </w:r>
      <w:r>
        <w:rPr>
          <w:rFonts w:ascii="Times New Roman" w:hAnsi="Times New Roman" w:cs="Times New Roman"/>
          <w:b/>
          <w:bCs/>
        </w:rPr>
        <w:t>ę</w:t>
      </w:r>
      <w:r w:rsidRPr="000E547D">
        <w:rPr>
          <w:rFonts w:ascii="Times New Roman" w:hAnsi="Times New Roman" w:cs="Times New Roman"/>
        </w:rPr>
        <w:t xml:space="preserve"> od innych osób przebywających w </w:t>
      </w:r>
      <w:r>
        <w:rPr>
          <w:rFonts w:ascii="Times New Roman" w:hAnsi="Times New Roman" w:cs="Times New Roman"/>
        </w:rPr>
        <w:t>szkole</w:t>
      </w:r>
      <w:r w:rsidRPr="000E547D">
        <w:rPr>
          <w:rFonts w:ascii="Times New Roman" w:hAnsi="Times New Roman" w:cs="Times New Roman"/>
        </w:rPr>
        <w:t>. Następnie</w:t>
      </w:r>
      <w:r>
        <w:rPr>
          <w:rFonts w:ascii="Times New Roman" w:hAnsi="Times New Roman" w:cs="Times New Roman"/>
        </w:rPr>
        <w:t xml:space="preserve"> </w:t>
      </w:r>
      <w:r w:rsidRPr="000E547D">
        <w:rPr>
          <w:rFonts w:ascii="Times New Roman" w:hAnsi="Times New Roman" w:cs="Times New Roman"/>
          <w:b/>
          <w:bCs/>
        </w:rPr>
        <w:t>zawiadamia rodzinę</w:t>
      </w:r>
      <w:r w:rsidRPr="000E547D">
        <w:rPr>
          <w:rFonts w:ascii="Times New Roman" w:hAnsi="Times New Roman" w:cs="Times New Roman"/>
        </w:rPr>
        <w:t xml:space="preserve"> bądź osoby wskazane </w:t>
      </w:r>
      <w:r>
        <w:rPr>
          <w:rFonts w:ascii="Times New Roman" w:hAnsi="Times New Roman" w:cs="Times New Roman"/>
        </w:rPr>
        <w:t xml:space="preserve">                         </w:t>
      </w:r>
      <w:r w:rsidRPr="000E547D">
        <w:rPr>
          <w:rFonts w:ascii="Times New Roman" w:hAnsi="Times New Roman" w:cs="Times New Roman"/>
        </w:rPr>
        <w:t xml:space="preserve">do kontaktu o zaistniałej sytuacji oraz </w:t>
      </w:r>
      <w:r w:rsidRPr="000E547D">
        <w:rPr>
          <w:rFonts w:ascii="Times New Roman" w:hAnsi="Times New Roman" w:cs="Times New Roman"/>
          <w:b/>
          <w:bCs/>
        </w:rPr>
        <w:t>kontaktuje się telefonicznie z powiatową stacją sanitarno-epidemiologiczną</w:t>
      </w:r>
      <w:r w:rsidRPr="000E547D">
        <w:rPr>
          <w:rFonts w:ascii="Times New Roman" w:hAnsi="Times New Roman" w:cs="Times New Roman"/>
        </w:rPr>
        <w:t xml:space="preserve"> w celu uzyskania decyzji co do dalszego postępowania zgodnie z procedurą ogólną.</w:t>
      </w:r>
    </w:p>
    <w:p w14:paraId="78B6C5DC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E4263">
        <w:rPr>
          <w:rFonts w:ascii="Times New Roman" w:hAnsi="Times New Roman" w:cs="Times New Roman"/>
          <w:b/>
          <w:bCs/>
        </w:rPr>
        <w:t>Pracownicy</w:t>
      </w:r>
      <w:r w:rsidRPr="000E547D">
        <w:rPr>
          <w:rFonts w:ascii="Times New Roman" w:hAnsi="Times New Roman" w:cs="Times New Roman"/>
        </w:rPr>
        <w:t xml:space="preserve">, w przypadku wystąpienia niepokojących objawów, </w:t>
      </w:r>
      <w:r w:rsidRPr="006E4263">
        <w:rPr>
          <w:rFonts w:ascii="Times New Roman" w:hAnsi="Times New Roman" w:cs="Times New Roman"/>
          <w:b/>
          <w:bCs/>
        </w:rPr>
        <w:t>powinni pozostać                      w domu i skontaktować się telefonicznie ze stacją sanitarno-epidemiologiczną,</w:t>
      </w:r>
      <w:r w:rsidRPr="000E547D">
        <w:rPr>
          <w:rFonts w:ascii="Times New Roman" w:hAnsi="Times New Roman" w:cs="Times New Roman"/>
        </w:rPr>
        <w:t xml:space="preserve"> oddziałem zakaźnym, a w razie pogarszania się stanu zdrowia </w:t>
      </w:r>
      <w:r w:rsidRPr="006E4263">
        <w:rPr>
          <w:rFonts w:ascii="Times New Roman" w:hAnsi="Times New Roman" w:cs="Times New Roman"/>
          <w:b/>
          <w:bCs/>
        </w:rPr>
        <w:t>zadzwonić pod nr 999 lub 112</w:t>
      </w:r>
      <w:r w:rsidRPr="000E547D">
        <w:rPr>
          <w:rFonts w:ascii="Times New Roman" w:hAnsi="Times New Roman" w:cs="Times New Roman"/>
        </w:rPr>
        <w:t xml:space="preserve"> i poinformować, że mogą być zakażeni koronawirusem.</w:t>
      </w:r>
    </w:p>
    <w:p w14:paraId="16D1757F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E547D">
        <w:rPr>
          <w:rFonts w:ascii="Times New Roman" w:hAnsi="Times New Roman" w:cs="Times New Roman"/>
        </w:rPr>
        <w:t xml:space="preserve">W przypadku wystąpienia u nauczyciela wykonującego swoje zadania na stanowisku pracy niepokojących objawów sugerujących zakażenie koronawirusem </w:t>
      </w:r>
      <w:r>
        <w:rPr>
          <w:rFonts w:ascii="Times New Roman" w:hAnsi="Times New Roman" w:cs="Times New Roman"/>
        </w:rPr>
        <w:t xml:space="preserve">zostanie on </w:t>
      </w:r>
      <w:r w:rsidRPr="000E547D">
        <w:rPr>
          <w:rFonts w:ascii="Times New Roman" w:hAnsi="Times New Roman" w:cs="Times New Roman"/>
        </w:rPr>
        <w:t>niezwłocznie odsun</w:t>
      </w:r>
      <w:r>
        <w:rPr>
          <w:rFonts w:ascii="Times New Roman" w:hAnsi="Times New Roman" w:cs="Times New Roman"/>
        </w:rPr>
        <w:t>ięty</w:t>
      </w:r>
      <w:r w:rsidRPr="000E547D">
        <w:rPr>
          <w:rFonts w:ascii="Times New Roman" w:hAnsi="Times New Roman" w:cs="Times New Roman"/>
        </w:rPr>
        <w:t xml:space="preserve"> od pracy i odesła</w:t>
      </w:r>
      <w:r>
        <w:rPr>
          <w:rFonts w:ascii="Times New Roman" w:hAnsi="Times New Roman" w:cs="Times New Roman"/>
        </w:rPr>
        <w:t>ny</w:t>
      </w:r>
      <w:r w:rsidRPr="000E547D">
        <w:rPr>
          <w:rFonts w:ascii="Times New Roman" w:hAnsi="Times New Roman" w:cs="Times New Roman"/>
        </w:rPr>
        <w:t xml:space="preserve"> transportem indywidualnym do domu (transport własny lub sanitarny). </w:t>
      </w:r>
      <w:r>
        <w:rPr>
          <w:rFonts w:ascii="Times New Roman" w:hAnsi="Times New Roman" w:cs="Times New Roman"/>
        </w:rPr>
        <w:t>P</w:t>
      </w:r>
      <w:r w:rsidRPr="000E547D">
        <w:rPr>
          <w:rFonts w:ascii="Times New Roman" w:hAnsi="Times New Roman" w:cs="Times New Roman"/>
        </w:rPr>
        <w:t xml:space="preserve">rzyjmowanie dzieci </w:t>
      </w:r>
      <w:r>
        <w:rPr>
          <w:rFonts w:ascii="Times New Roman" w:hAnsi="Times New Roman" w:cs="Times New Roman"/>
        </w:rPr>
        <w:t xml:space="preserve">zostanie wówczas wstrzymane </w:t>
      </w:r>
      <w:r w:rsidRPr="000E547D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 xml:space="preserve">zostanie </w:t>
      </w:r>
      <w:r w:rsidRPr="000E547D">
        <w:rPr>
          <w:rFonts w:ascii="Times New Roman" w:hAnsi="Times New Roman" w:cs="Times New Roman"/>
        </w:rPr>
        <w:t>powiadom</w:t>
      </w:r>
      <w:r>
        <w:rPr>
          <w:rFonts w:ascii="Times New Roman" w:hAnsi="Times New Roman" w:cs="Times New Roman"/>
        </w:rPr>
        <w:t>iona</w:t>
      </w:r>
      <w:r w:rsidRPr="000E547D">
        <w:rPr>
          <w:rFonts w:ascii="Times New Roman" w:hAnsi="Times New Roman" w:cs="Times New Roman"/>
        </w:rPr>
        <w:t xml:space="preserve"> właściw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miejscowo powiatow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stacj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 xml:space="preserve"> sanitarno-epidemiologiczn</w:t>
      </w:r>
      <w:r>
        <w:rPr>
          <w:rFonts w:ascii="Times New Roman" w:hAnsi="Times New Roman" w:cs="Times New Roman"/>
        </w:rPr>
        <w:t>a</w:t>
      </w:r>
      <w:r w:rsidRPr="000E547D">
        <w:rPr>
          <w:rFonts w:ascii="Times New Roman" w:hAnsi="Times New Roman" w:cs="Times New Roman"/>
        </w:rPr>
        <w:t>.</w:t>
      </w:r>
    </w:p>
    <w:p w14:paraId="7C954440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5B3B">
        <w:rPr>
          <w:rFonts w:ascii="Times New Roman" w:hAnsi="Times New Roman" w:cs="Times New Roman"/>
        </w:rPr>
        <w:t xml:space="preserve">Pracownik powinien </w:t>
      </w:r>
      <w:r>
        <w:rPr>
          <w:rFonts w:ascii="Times New Roman" w:hAnsi="Times New Roman" w:cs="Times New Roman"/>
        </w:rPr>
        <w:t xml:space="preserve">wówczas </w:t>
      </w:r>
      <w:r w:rsidRPr="009F5B3B">
        <w:rPr>
          <w:rFonts w:ascii="Times New Roman" w:hAnsi="Times New Roman" w:cs="Times New Roman"/>
        </w:rPr>
        <w:t>oczekiwać na transport w wyznaczonym pomieszczeniu, w którym jest możliwe czasowe odizolowanie go od innych osób</w:t>
      </w:r>
      <w:r>
        <w:rPr>
          <w:rFonts w:ascii="Times New Roman" w:hAnsi="Times New Roman" w:cs="Times New Roman"/>
        </w:rPr>
        <w:t xml:space="preserve"> </w:t>
      </w:r>
      <w:r w:rsidRPr="009F5B3B">
        <w:rPr>
          <w:rFonts w:ascii="Times New Roman" w:hAnsi="Times New Roman" w:cs="Times New Roman"/>
        </w:rPr>
        <w:t xml:space="preserve">w odległości min. </w:t>
      </w:r>
      <w:r>
        <w:rPr>
          <w:rFonts w:ascii="Times New Roman" w:hAnsi="Times New Roman" w:cs="Times New Roman"/>
        </w:rPr>
        <w:t xml:space="preserve">                     </w:t>
      </w:r>
      <w:r w:rsidRPr="009F5B3B">
        <w:rPr>
          <w:rFonts w:ascii="Times New Roman" w:hAnsi="Times New Roman" w:cs="Times New Roman"/>
        </w:rPr>
        <w:t>2 m z każdej strony.</w:t>
      </w:r>
    </w:p>
    <w:p w14:paraId="05685785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</w:t>
      </w:r>
      <w:r w:rsidRPr="009F5B3B">
        <w:rPr>
          <w:rFonts w:ascii="Times New Roman" w:hAnsi="Times New Roman" w:cs="Times New Roman"/>
        </w:rPr>
        <w:t xml:space="preserve">bszar, w którym poruszał się i przebywał pracownik, </w:t>
      </w:r>
      <w:r>
        <w:rPr>
          <w:rFonts w:ascii="Times New Roman" w:hAnsi="Times New Roman" w:cs="Times New Roman"/>
        </w:rPr>
        <w:t>zostanie</w:t>
      </w:r>
      <w:r w:rsidRPr="009F5B3B">
        <w:rPr>
          <w:rFonts w:ascii="Times New Roman" w:hAnsi="Times New Roman" w:cs="Times New Roman"/>
        </w:rPr>
        <w:t xml:space="preserve"> rutynowo sprząt</w:t>
      </w:r>
      <w:r>
        <w:rPr>
          <w:rFonts w:ascii="Times New Roman" w:hAnsi="Times New Roman" w:cs="Times New Roman"/>
        </w:rPr>
        <w:t>nięty</w:t>
      </w:r>
      <w:r w:rsidRPr="009F5B3B">
        <w:rPr>
          <w:rFonts w:ascii="Times New Roman" w:hAnsi="Times New Roman" w:cs="Times New Roman"/>
        </w:rPr>
        <w:t xml:space="preserve">, zgodnie z procedurami zakładowymi oraz </w:t>
      </w:r>
      <w:r>
        <w:rPr>
          <w:rFonts w:ascii="Times New Roman" w:hAnsi="Times New Roman" w:cs="Times New Roman"/>
        </w:rPr>
        <w:t xml:space="preserve">zostaną </w:t>
      </w:r>
      <w:r w:rsidRPr="009F5B3B">
        <w:rPr>
          <w:rFonts w:ascii="Times New Roman" w:hAnsi="Times New Roman" w:cs="Times New Roman"/>
        </w:rPr>
        <w:t>zdezynfekowane powierzchni</w:t>
      </w:r>
      <w:r>
        <w:rPr>
          <w:rFonts w:ascii="Times New Roman" w:hAnsi="Times New Roman" w:cs="Times New Roman"/>
        </w:rPr>
        <w:t>e</w:t>
      </w:r>
      <w:r w:rsidRPr="009F5B3B">
        <w:rPr>
          <w:rFonts w:ascii="Times New Roman" w:hAnsi="Times New Roman" w:cs="Times New Roman"/>
        </w:rPr>
        <w:t xml:space="preserve"> dotykow</w:t>
      </w:r>
      <w:r>
        <w:rPr>
          <w:rFonts w:ascii="Times New Roman" w:hAnsi="Times New Roman" w:cs="Times New Roman"/>
        </w:rPr>
        <w:t>e</w:t>
      </w:r>
      <w:r w:rsidRPr="009F5B3B">
        <w:rPr>
          <w:rFonts w:ascii="Times New Roman" w:hAnsi="Times New Roman" w:cs="Times New Roman"/>
        </w:rPr>
        <w:t xml:space="preserve"> (klamki, poręcze, uchwyty).</w:t>
      </w:r>
    </w:p>
    <w:p w14:paraId="0EF23DFF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1E7282">
        <w:rPr>
          <w:rFonts w:ascii="Times New Roman" w:hAnsi="Times New Roman" w:cs="Times New Roman"/>
        </w:rPr>
        <w:t>a t</w:t>
      </w:r>
      <w:r>
        <w:rPr>
          <w:rFonts w:ascii="Times New Roman" w:hAnsi="Times New Roman" w:cs="Times New Roman"/>
        </w:rPr>
        <w:t xml:space="preserve">eren szkoły </w:t>
      </w:r>
      <w:r w:rsidRPr="00D90C77">
        <w:rPr>
          <w:rFonts w:ascii="Times New Roman" w:hAnsi="Times New Roman" w:cs="Times New Roman"/>
          <w:b/>
          <w:bCs/>
        </w:rPr>
        <w:t>nie mają wstępu osoby, których obecność nie jest konieczna</w:t>
      </w:r>
      <w:r w:rsidRPr="001E7282">
        <w:rPr>
          <w:rFonts w:ascii="Times New Roman" w:hAnsi="Times New Roman" w:cs="Times New Roman"/>
        </w:rPr>
        <w:t xml:space="preserve"> do zapewnienia realizacji zajęć.</w:t>
      </w:r>
    </w:p>
    <w:p w14:paraId="7E410758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Wychowawcy p</w:t>
      </w:r>
      <w:r w:rsidRPr="001E7282">
        <w:rPr>
          <w:rFonts w:ascii="Times New Roman" w:hAnsi="Times New Roman" w:cs="Times New Roman"/>
        </w:rPr>
        <w:t>oinform</w:t>
      </w:r>
      <w:r>
        <w:rPr>
          <w:rFonts w:ascii="Times New Roman" w:hAnsi="Times New Roman" w:cs="Times New Roman"/>
        </w:rPr>
        <w:t>ują</w:t>
      </w:r>
      <w:r w:rsidRPr="001E7282">
        <w:rPr>
          <w:rFonts w:ascii="Times New Roman" w:hAnsi="Times New Roman" w:cs="Times New Roman"/>
        </w:rPr>
        <w:t xml:space="preserve"> opiekunów/ rodziców, że w razie stwierdzenia niepokojących objawów wskazujących na wystąpienie choroby zakaźnej wskazane jest pozostanie w domu i skorzystanie z teleporady medycznej.</w:t>
      </w:r>
    </w:p>
    <w:p w14:paraId="1FC3C583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E7282">
        <w:rPr>
          <w:rFonts w:ascii="Times New Roman" w:hAnsi="Times New Roman" w:cs="Times New Roman"/>
        </w:rPr>
        <w:t>W zajęciach nie mogą uczestniczyć osoby, które w ciągu ostatnich 14 dni miały kontakt z osobą chorą z powodu infekcji wywołanej koronawirusem lub podejrzaną o zakażenie.</w:t>
      </w:r>
    </w:p>
    <w:p w14:paraId="347D06E3" w14:textId="77777777" w:rsidR="00C14A27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1E7282">
        <w:rPr>
          <w:rFonts w:ascii="Times New Roman" w:hAnsi="Times New Roman" w:cs="Times New Roman"/>
          <w:b/>
          <w:bCs/>
        </w:rPr>
        <w:t>Pomiar temperatury ciała u dzieci i młodzieży</w:t>
      </w:r>
      <w:r w:rsidRPr="001E7282">
        <w:rPr>
          <w:rFonts w:ascii="Times New Roman" w:hAnsi="Times New Roman" w:cs="Times New Roman"/>
        </w:rPr>
        <w:t xml:space="preserve"> </w:t>
      </w:r>
      <w:r w:rsidRPr="001E7282">
        <w:rPr>
          <w:rFonts w:ascii="Times New Roman" w:hAnsi="Times New Roman" w:cs="Times New Roman"/>
          <w:b/>
          <w:bCs/>
        </w:rPr>
        <w:t>oraz kadry pedagogicznej</w:t>
      </w:r>
      <w:r w:rsidRPr="001E7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1E7282">
        <w:rPr>
          <w:rFonts w:ascii="Times New Roman" w:hAnsi="Times New Roman" w:cs="Times New Roman"/>
          <w:b/>
          <w:bCs/>
        </w:rPr>
        <w:t>i niepedagogicznej</w:t>
      </w:r>
      <w:r w:rsidRPr="001E7282">
        <w:rPr>
          <w:rFonts w:ascii="Times New Roman" w:hAnsi="Times New Roman" w:cs="Times New Roman"/>
        </w:rPr>
        <w:t xml:space="preserve"> możliwy jedynie</w:t>
      </w:r>
      <w:r w:rsidRPr="001E7282">
        <w:rPr>
          <w:rFonts w:ascii="Times New Roman" w:hAnsi="Times New Roman" w:cs="Times New Roman"/>
          <w:b/>
          <w:bCs/>
        </w:rPr>
        <w:t xml:space="preserve"> po uprzednim uzyskaniu ich zgody.</w:t>
      </w:r>
    </w:p>
    <w:p w14:paraId="69E7E954" w14:textId="77777777" w:rsidR="00C14A27" w:rsidRPr="001E7282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6E4263">
        <w:rPr>
          <w:rFonts w:ascii="Times New Roman" w:hAnsi="Times New Roman" w:cs="Times New Roman"/>
          <w:b/>
          <w:bCs/>
        </w:rPr>
        <w:t>Wychowawcy uzgodnią szybką ścieżkę komunikacji</w:t>
      </w:r>
      <w:r w:rsidRPr="001E7282">
        <w:rPr>
          <w:rFonts w:ascii="Times New Roman" w:hAnsi="Times New Roman" w:cs="Times New Roman"/>
        </w:rPr>
        <w:t xml:space="preserve"> z rodzicami dzieci i młodzieży </w:t>
      </w:r>
      <w:r>
        <w:rPr>
          <w:rFonts w:ascii="Times New Roman" w:hAnsi="Times New Roman" w:cs="Times New Roman"/>
        </w:rPr>
        <w:t xml:space="preserve">                   </w:t>
      </w:r>
      <w:r w:rsidRPr="006E4263">
        <w:rPr>
          <w:rFonts w:ascii="Times New Roman" w:hAnsi="Times New Roman" w:cs="Times New Roman"/>
          <w:b/>
          <w:bCs/>
        </w:rPr>
        <w:t>w przypadku ich złego samopoczucia.</w:t>
      </w:r>
    </w:p>
    <w:p w14:paraId="00EF3ABF" w14:textId="218D7CDC" w:rsidR="00C14A27" w:rsidRPr="001042E2" w:rsidRDefault="00C14A27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</w:rPr>
      </w:pPr>
      <w:r w:rsidRPr="006E4263">
        <w:rPr>
          <w:rFonts w:ascii="Times New Roman" w:hAnsi="Times New Roman" w:cs="Times New Roman"/>
          <w:b/>
          <w:bCs/>
        </w:rPr>
        <w:t>Kadra niezaangażowana</w:t>
      </w:r>
      <w:r w:rsidRPr="001E7282">
        <w:rPr>
          <w:rFonts w:ascii="Times New Roman" w:hAnsi="Times New Roman" w:cs="Times New Roman"/>
        </w:rPr>
        <w:t xml:space="preserve"> w bezpośrednią pracę z dziećmi i młodzieżą uczestniczący</w:t>
      </w:r>
      <w:r>
        <w:rPr>
          <w:rFonts w:ascii="Times New Roman" w:hAnsi="Times New Roman" w:cs="Times New Roman"/>
        </w:rPr>
        <w:t>mi</w:t>
      </w:r>
      <w:r w:rsidRPr="001E7282">
        <w:rPr>
          <w:rFonts w:ascii="Times New Roman" w:hAnsi="Times New Roman" w:cs="Times New Roman"/>
        </w:rPr>
        <w:t xml:space="preserve"> w zajęciach rewalidacyjnych oraz zaję</w:t>
      </w:r>
      <w:r>
        <w:rPr>
          <w:rFonts w:ascii="Times New Roman" w:hAnsi="Times New Roman" w:cs="Times New Roman"/>
        </w:rPr>
        <w:t>ciach</w:t>
      </w:r>
      <w:r w:rsidRPr="001E7282">
        <w:rPr>
          <w:rFonts w:ascii="Times New Roman" w:hAnsi="Times New Roman" w:cs="Times New Roman"/>
        </w:rPr>
        <w:t xml:space="preserve"> wczesnego wspomagania rozwoju dziecka </w:t>
      </w:r>
      <w:r w:rsidRPr="006E4263">
        <w:rPr>
          <w:rFonts w:ascii="Times New Roman" w:hAnsi="Times New Roman" w:cs="Times New Roman"/>
          <w:b/>
          <w:bCs/>
        </w:rPr>
        <w:t>nie powinna mieć kontaktu</w:t>
      </w:r>
      <w:r>
        <w:rPr>
          <w:rFonts w:ascii="Times New Roman" w:hAnsi="Times New Roman" w:cs="Times New Roman"/>
        </w:rPr>
        <w:t xml:space="preserve"> </w:t>
      </w:r>
      <w:r w:rsidRPr="006E4263">
        <w:rPr>
          <w:rFonts w:ascii="Times New Roman" w:hAnsi="Times New Roman" w:cs="Times New Roman"/>
          <w:b/>
          <w:bCs/>
        </w:rPr>
        <w:t>z uczestnikami zajęć</w:t>
      </w:r>
      <w:r w:rsidRPr="001E7282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>z</w:t>
      </w:r>
      <w:r w:rsidRPr="001E7282">
        <w:rPr>
          <w:rFonts w:ascii="Times New Roman" w:hAnsi="Times New Roman" w:cs="Times New Roman"/>
        </w:rPr>
        <w:t xml:space="preserve"> kadr</w:t>
      </w:r>
      <w:r>
        <w:rPr>
          <w:rFonts w:ascii="Times New Roman" w:hAnsi="Times New Roman" w:cs="Times New Roman"/>
        </w:rPr>
        <w:t>ą</w:t>
      </w:r>
      <w:r w:rsidRPr="001E7282">
        <w:rPr>
          <w:rFonts w:ascii="Times New Roman" w:hAnsi="Times New Roman" w:cs="Times New Roman"/>
        </w:rPr>
        <w:t xml:space="preserve"> prowadząc</w:t>
      </w:r>
      <w:r>
        <w:rPr>
          <w:rFonts w:ascii="Times New Roman" w:hAnsi="Times New Roman" w:cs="Times New Roman"/>
        </w:rPr>
        <w:t>ą</w:t>
      </w:r>
      <w:r w:rsidRPr="001E7282">
        <w:rPr>
          <w:rFonts w:ascii="Times New Roman" w:hAnsi="Times New Roman" w:cs="Times New Roman"/>
        </w:rPr>
        <w:t xml:space="preserve"> te zajęcia.</w:t>
      </w:r>
    </w:p>
    <w:p w14:paraId="4BFBC6D5" w14:textId="1B5FABC7" w:rsidR="001042E2" w:rsidRDefault="001042E2" w:rsidP="00C14A27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Numery telefonów </w:t>
      </w:r>
      <w:r w:rsidRPr="001042E2">
        <w:rPr>
          <w:rFonts w:ascii="Times New Roman" w:hAnsi="Times New Roman" w:cs="Times New Roman"/>
        </w:rPr>
        <w:t>do organu prowadzącego, kuratora oświaty, stacji sanitarno-epidemiologicznej i służb medycznych</w:t>
      </w:r>
      <w:r>
        <w:rPr>
          <w:rFonts w:ascii="Times New Roman" w:hAnsi="Times New Roman" w:cs="Times New Roman"/>
        </w:rPr>
        <w:t xml:space="preserve"> znajdują się </w:t>
      </w:r>
      <w:r w:rsidRPr="001042E2">
        <w:rPr>
          <w:rFonts w:ascii="Times New Roman" w:hAnsi="Times New Roman" w:cs="Times New Roman"/>
          <w:b/>
          <w:bCs/>
        </w:rPr>
        <w:t>przy pomieszczeniu dyżurnym</w:t>
      </w:r>
      <w:r>
        <w:rPr>
          <w:rFonts w:ascii="Times New Roman" w:hAnsi="Times New Roman" w:cs="Times New Roman"/>
        </w:rPr>
        <w:t xml:space="preserve">               w pobliżu drzwi wejściowych.</w:t>
      </w:r>
    </w:p>
    <w:p w14:paraId="404D9F4D" w14:textId="7CE514AD" w:rsidR="00322785" w:rsidRPr="00322785" w:rsidRDefault="00322785" w:rsidP="00322785">
      <w:pPr>
        <w:rPr>
          <w:lang w:eastAsia="pl-PL"/>
        </w:rPr>
      </w:pPr>
    </w:p>
    <w:p w14:paraId="7B572A87" w14:textId="5A077CA5" w:rsidR="00322785" w:rsidRPr="00322785" w:rsidRDefault="00322785" w:rsidP="00322785">
      <w:pPr>
        <w:rPr>
          <w:lang w:eastAsia="pl-PL"/>
        </w:rPr>
      </w:pPr>
    </w:p>
    <w:p w14:paraId="6C45ACAA" w14:textId="47FDF715" w:rsidR="00322785" w:rsidRDefault="00322785" w:rsidP="00322785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CCE3F" w14:textId="73232249" w:rsidR="00322785" w:rsidRDefault="00322785" w:rsidP="00322785">
      <w:pPr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322785">
        <w:rPr>
          <w:rFonts w:ascii="Times New Roman" w:hAnsi="Times New Roman" w:cs="Times New Roman"/>
          <w:sz w:val="24"/>
          <w:szCs w:val="24"/>
          <w:lang w:eastAsia="pl-PL"/>
        </w:rPr>
        <w:t>Zbigniew Prószyński</w:t>
      </w:r>
    </w:p>
    <w:p w14:paraId="25E73DD6" w14:textId="0722ECF4" w:rsidR="00322785" w:rsidRPr="00322785" w:rsidRDefault="00322785" w:rsidP="00322785">
      <w:pPr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Dyrektor ZSS w Jedwabnem</w:t>
      </w:r>
    </w:p>
    <w:sectPr w:rsidR="00322785" w:rsidRPr="00322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004E8" w14:textId="77777777" w:rsidR="00406212" w:rsidRDefault="00406212" w:rsidP="00C14A27">
      <w:pPr>
        <w:spacing w:after="0" w:line="240" w:lineRule="auto"/>
      </w:pPr>
      <w:r>
        <w:separator/>
      </w:r>
    </w:p>
  </w:endnote>
  <w:endnote w:type="continuationSeparator" w:id="0">
    <w:p w14:paraId="04110937" w14:textId="77777777" w:rsidR="00406212" w:rsidRDefault="00406212" w:rsidP="00C1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F7E55" w14:textId="77777777" w:rsidR="00406212" w:rsidRDefault="00406212" w:rsidP="00C14A27">
      <w:pPr>
        <w:spacing w:after="0" w:line="240" w:lineRule="auto"/>
      </w:pPr>
      <w:r>
        <w:separator/>
      </w:r>
    </w:p>
  </w:footnote>
  <w:footnote w:type="continuationSeparator" w:id="0">
    <w:p w14:paraId="131A763A" w14:textId="77777777" w:rsidR="00406212" w:rsidRDefault="00406212" w:rsidP="00C14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5270"/>
    <w:multiLevelType w:val="hybridMultilevel"/>
    <w:tmpl w:val="9C42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F2094"/>
    <w:multiLevelType w:val="hybridMultilevel"/>
    <w:tmpl w:val="E5823CA0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77CE1"/>
    <w:multiLevelType w:val="hybridMultilevel"/>
    <w:tmpl w:val="12662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3D5B8B"/>
    <w:multiLevelType w:val="hybridMultilevel"/>
    <w:tmpl w:val="BD72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DA1D23"/>
    <w:multiLevelType w:val="hybridMultilevel"/>
    <w:tmpl w:val="112C0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7"/>
    <w:rsid w:val="000358AF"/>
    <w:rsid w:val="001042E2"/>
    <w:rsid w:val="001A6812"/>
    <w:rsid w:val="00322785"/>
    <w:rsid w:val="00331004"/>
    <w:rsid w:val="00406212"/>
    <w:rsid w:val="00685095"/>
    <w:rsid w:val="00BC3B9B"/>
    <w:rsid w:val="00C14A27"/>
    <w:rsid w:val="00C3282D"/>
    <w:rsid w:val="00E32AB5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4D825"/>
  <w15:chartTrackingRefBased/>
  <w15:docId w15:val="{AE3BAD2F-1FF5-4A72-962C-D36F3B7F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27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C14A27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C14A27"/>
    <w:pPr>
      <w:numPr>
        <w:numId w:val="2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6</cp:revision>
  <dcterms:created xsi:type="dcterms:W3CDTF">2020-05-17T07:46:00Z</dcterms:created>
  <dcterms:modified xsi:type="dcterms:W3CDTF">2020-05-17T16:52:00Z</dcterms:modified>
</cp:coreProperties>
</file>